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EC" w:rsidRPr="00E80DEC" w:rsidRDefault="00E80DEC" w:rsidP="00E80DE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 xml:space="preserve">Merchandiser 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>Asistanı</w:t>
      </w:r>
      <w:proofErr w:type="spellEnd"/>
      <w:r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 xml:space="preserve"> </w:t>
      </w:r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>(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>Yetiştirilmek</w:t>
      </w:r>
      <w:proofErr w:type="spellEnd"/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 xml:space="preserve"> 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>Üzere-İngilizce</w:t>
      </w:r>
      <w:proofErr w:type="spellEnd"/>
      <w:r w:rsidRPr="00E80DEC">
        <w:rPr>
          <w:rFonts w:ascii="inherit" w:eastAsia="Times New Roman" w:hAnsi="inherit" w:cs="Times New Roman"/>
          <w:b/>
          <w:bCs/>
          <w:color w:val="252A2D"/>
          <w:sz w:val="39"/>
          <w:szCs w:val="39"/>
        </w:rPr>
        <w:t xml:space="preserve"> Bilen)</w:t>
      </w:r>
    </w:p>
    <w:p w:rsidR="00E80DEC" w:rsidRPr="00E80DEC" w:rsidRDefault="00E80DEC" w:rsidP="00E80DEC">
      <w:p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166EDA"/>
          <w:sz w:val="23"/>
          <w:szCs w:val="23"/>
        </w:rPr>
        <w:t>SYSTEM TEKSTİL SAN. VE TİC. A.Ş.</w:t>
      </w:r>
    </w:p>
    <w:p w:rsidR="00E80DEC" w:rsidRPr="00E80DEC" w:rsidRDefault="00E80DEC" w:rsidP="00E80DEC">
      <w:p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333333"/>
          <w:sz w:val="23"/>
          <w:szCs w:val="23"/>
        </w:rPr>
        <w:t xml:space="preserve">İstanbul </w:t>
      </w:r>
      <w:proofErr w:type="spellStart"/>
      <w:r w:rsidRPr="00E80DEC">
        <w:rPr>
          <w:rFonts w:ascii="Arial" w:eastAsia="Times New Roman" w:hAnsi="Arial" w:cs="Arial"/>
          <w:color w:val="333333"/>
          <w:sz w:val="23"/>
          <w:szCs w:val="23"/>
        </w:rPr>
        <w:t>Avrupa</w:t>
      </w:r>
      <w:proofErr w:type="spellEnd"/>
      <w:r w:rsidRPr="00E80DE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33333"/>
          <w:sz w:val="23"/>
          <w:szCs w:val="23"/>
        </w:rPr>
        <w:t>Yakası</w:t>
      </w:r>
      <w:proofErr w:type="spellEnd"/>
    </w:p>
    <w:p w:rsidR="00E80DEC" w:rsidRPr="00E80DEC" w:rsidRDefault="00E80DEC" w:rsidP="00E80DE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>İş</w:t>
      </w:r>
      <w:proofErr w:type="spellEnd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 xml:space="preserve"> 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>Tanımı</w:t>
      </w:r>
      <w:proofErr w:type="spellEnd"/>
    </w:p>
    <w:p w:rsidR="00E80DEC" w:rsidRPr="00E80DEC" w:rsidRDefault="00E80DEC" w:rsidP="00E80DEC">
      <w:pPr>
        <w:shd w:val="clear" w:color="auto" w:fill="FFFFFF"/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-System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Tekstil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1994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yılında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kurulmuş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olup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denim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non denim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kumaşlardan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proofErr w:type="gram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jeans,şort</w:t>
      </w:r>
      <w:proofErr w:type="gramEnd"/>
      <w:r w:rsidRPr="00E80DEC">
        <w:rPr>
          <w:rFonts w:ascii="Arial" w:eastAsia="Times New Roman" w:hAnsi="Arial" w:cs="Arial"/>
          <w:color w:val="3A434E"/>
          <w:sz w:val="24"/>
          <w:szCs w:val="24"/>
        </w:rPr>
        <w:t>,etek,elbise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üreten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sektöründe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Avrupa'nın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büyük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üreticilerinden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biridir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.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Dünyanın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iyi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denim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markalarına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proofErr w:type="gram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Güneşli'deki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 10.000</w:t>
      </w:r>
      <w:proofErr w:type="gram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m2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kapalı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alana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sahip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entegre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fabrikasında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günümüzün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modern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üretim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teknolojileri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ile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üretim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yapmaktadır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.</w:t>
      </w:r>
    </w:p>
    <w:p w:rsidR="00E80DEC" w:rsidRPr="00E80DEC" w:rsidRDefault="00E80DEC" w:rsidP="00E80DEC">
      <w:pPr>
        <w:shd w:val="clear" w:color="auto" w:fill="FFFFFF"/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3A434E"/>
          <w:sz w:val="24"/>
          <w:szCs w:val="24"/>
        </w:rPr>
        <w:t>-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Sıcak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dinamik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bir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ekip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ile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uyum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içerisinde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trendleri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takip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ederek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offer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sample'lar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hazırlayacak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>-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Müşterilerin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istek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talepleri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doğrultusunda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numune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koleksiyon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çalışmalarını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takip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edecek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>-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Numune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koleksiyonların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costing'lerini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hazırlayacak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>-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Yetiştirilmek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üzere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 </w:t>
      </w:r>
      <w:proofErr w:type="spellStart"/>
      <w:r w:rsidRPr="00E80DEC">
        <w:rPr>
          <w:rFonts w:ascii="Arial" w:eastAsia="Times New Roman" w:hAnsi="Arial" w:cs="Arial"/>
          <w:b/>
          <w:bCs/>
          <w:color w:val="3A434E"/>
          <w:sz w:val="24"/>
          <w:szCs w:val="24"/>
        </w:rPr>
        <w:t>İngilizce</w:t>
      </w:r>
      <w:proofErr w:type="spellEnd"/>
      <w:r w:rsidRPr="00E80DEC">
        <w:rPr>
          <w:rFonts w:ascii="Arial" w:eastAsia="Times New Roman" w:hAnsi="Arial" w:cs="Arial"/>
          <w:b/>
          <w:bCs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b/>
          <w:bCs/>
          <w:color w:val="3A434E"/>
          <w:sz w:val="24"/>
          <w:szCs w:val="24"/>
        </w:rPr>
        <w:t>bilen</w:t>
      </w:r>
      <w:proofErr w:type="spellEnd"/>
      <w:r w:rsidRPr="00E80DEC">
        <w:rPr>
          <w:rFonts w:ascii="Arial" w:eastAsia="Times New Roman" w:hAnsi="Arial" w:cs="Arial"/>
          <w:b/>
          <w:bCs/>
          <w:color w:val="3A434E"/>
          <w:sz w:val="24"/>
          <w:szCs w:val="24"/>
        </w:rPr>
        <w:t> </w:t>
      </w:r>
      <w:proofErr w:type="spellStart"/>
      <w:r w:rsidRPr="00E80DEC">
        <w:rPr>
          <w:rFonts w:ascii="Arial" w:eastAsia="Times New Roman" w:hAnsi="Arial" w:cs="Arial"/>
          <w:b/>
          <w:bCs/>
          <w:color w:val="3A434E"/>
          <w:sz w:val="24"/>
          <w:szCs w:val="24"/>
        </w:rPr>
        <w:t>bayan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 marketing merchandiser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asistanları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aranmaktadır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.</w:t>
      </w:r>
    </w:p>
    <w:p w:rsidR="00E80DEC" w:rsidRPr="00E80DEC" w:rsidRDefault="00E80DEC" w:rsidP="00E80D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3A434E"/>
          <w:sz w:val="24"/>
          <w:szCs w:val="24"/>
        </w:rPr>
        <w:t> </w:t>
      </w:r>
    </w:p>
    <w:p w:rsidR="00E80DEC" w:rsidRPr="00E80DEC" w:rsidRDefault="00E80DEC" w:rsidP="00E80DE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>Aranan</w:t>
      </w:r>
      <w:proofErr w:type="spellEnd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 xml:space="preserve"> 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>Temel</w:t>
      </w:r>
      <w:proofErr w:type="spellEnd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 xml:space="preserve"> </w:t>
      </w:r>
      <w:proofErr w:type="spellStart"/>
      <w:r w:rsidRPr="00E80DEC">
        <w:rPr>
          <w:rFonts w:ascii="inherit" w:eastAsia="Times New Roman" w:hAnsi="inherit" w:cs="Times New Roman"/>
          <w:b/>
          <w:bCs/>
          <w:color w:val="252A2D"/>
          <w:sz w:val="27"/>
          <w:szCs w:val="27"/>
        </w:rPr>
        <w:t>Nitelikler</w:t>
      </w:r>
      <w:proofErr w:type="spellEnd"/>
    </w:p>
    <w:p w:rsidR="00E80DEC" w:rsidRDefault="00E80DEC" w:rsidP="009032E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*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Üniversitelerin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ilgili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bölümlerinden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mezun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(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Tekstil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müh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Endüstri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müh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vb.) 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 xml:space="preserve">*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İngilizce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bilen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 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 xml:space="preserve">*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Sorumluluk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alabilecek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iletişimi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kuvvetli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,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detaylara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önem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veren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 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 xml:space="preserve">*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Esnek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çalışma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saatlerine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uyabilecek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 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 xml:space="preserve">*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Ms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Office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uygulamalarını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ve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tercihen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Sentez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programını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bilen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, </w:t>
      </w:r>
      <w:r w:rsidRPr="00E80DEC">
        <w:rPr>
          <w:rFonts w:ascii="Arial" w:eastAsia="Times New Roman" w:hAnsi="Arial" w:cs="Arial"/>
          <w:color w:val="3A434E"/>
          <w:sz w:val="24"/>
          <w:szCs w:val="24"/>
        </w:rPr>
        <w:br/>
        <w:t xml:space="preserve">* İstanbul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Avrupa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yakasında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ikamet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eden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(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Çalışma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yeri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 xml:space="preserve"> </w:t>
      </w:r>
      <w:proofErr w:type="spellStart"/>
      <w:r w:rsidRPr="00E80DEC">
        <w:rPr>
          <w:rFonts w:ascii="Arial" w:eastAsia="Times New Roman" w:hAnsi="Arial" w:cs="Arial"/>
          <w:color w:val="3A434E"/>
          <w:sz w:val="24"/>
          <w:szCs w:val="24"/>
        </w:rPr>
        <w:t>Güneşli'dedir</w:t>
      </w:r>
      <w:proofErr w:type="spellEnd"/>
      <w:r w:rsidRPr="00E80DEC">
        <w:rPr>
          <w:rFonts w:ascii="Arial" w:eastAsia="Times New Roman" w:hAnsi="Arial" w:cs="Arial"/>
          <w:color w:val="3A434E"/>
          <w:sz w:val="24"/>
          <w:szCs w:val="24"/>
        </w:rPr>
        <w:t>).</w:t>
      </w:r>
    </w:p>
    <w:p w:rsidR="00E80DEC" w:rsidRDefault="00E80DEC" w:rsidP="00E80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Times New Roman" w:eastAsia="Times New Roman" w:hAnsi="Times New Roman" w:cs="Times New Roman"/>
          <w:sz w:val="24"/>
          <w:szCs w:val="24"/>
        </w:rPr>
        <w:t xml:space="preserve">Mehmet </w:t>
      </w:r>
      <w:proofErr w:type="spellStart"/>
      <w:r w:rsidRPr="00E80DEC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E80D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="009032E5" w:rsidRPr="00B402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mehmetyar@systemdenim.com</w:t>
        </w:r>
      </w:hyperlink>
      <w:r w:rsidRPr="00E80D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DEC" w:rsidRPr="00E80DEC" w:rsidRDefault="00E80DEC" w:rsidP="00E80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DEC">
        <w:rPr>
          <w:rFonts w:ascii="Times New Roman" w:eastAsia="Times New Roman" w:hAnsi="Times New Roman" w:cs="Times New Roman"/>
          <w:sz w:val="24"/>
          <w:szCs w:val="24"/>
        </w:rPr>
        <w:t xml:space="preserve">Sales and Marketing Director </w:t>
      </w:r>
    </w:p>
    <w:p w:rsidR="00E80DEC" w:rsidRDefault="00E80DEC" w:rsidP="00E80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0DEC">
        <w:rPr>
          <w:rFonts w:ascii="Times New Roman" w:eastAsia="Times New Roman" w:hAnsi="Times New Roman" w:cs="Times New Roman"/>
          <w:sz w:val="24"/>
          <w:szCs w:val="24"/>
        </w:rPr>
        <w:t>System Denim</w:t>
      </w:r>
    </w:p>
    <w:p w:rsidR="009032E5" w:rsidRDefault="009032E5" w:rsidP="0090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+90 212 444 0 937</w:t>
      </w:r>
    </w:p>
    <w:p w:rsidR="009C5F5D" w:rsidRPr="00E80DEC" w:rsidRDefault="009C5F5D" w:rsidP="0090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systemdenim.com</w:t>
      </w:r>
    </w:p>
    <w:p w:rsidR="00B578C0" w:rsidRDefault="00B578C0"/>
    <w:sectPr w:rsidR="00B5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7"/>
    <w:rsid w:val="009032E5"/>
    <w:rsid w:val="009C5F5D"/>
    <w:rsid w:val="00B578C0"/>
    <w:rsid w:val="00C73FE7"/>
    <w:rsid w:val="00E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1AEE"/>
  <w15:chartTrackingRefBased/>
  <w15:docId w15:val="{F7A099E6-BDE9-4FE7-8CAA-CFD752E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metyar@systemden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4</cp:revision>
  <dcterms:created xsi:type="dcterms:W3CDTF">2017-07-03T08:45:00Z</dcterms:created>
  <dcterms:modified xsi:type="dcterms:W3CDTF">2017-07-03T09:13:00Z</dcterms:modified>
</cp:coreProperties>
</file>